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4B" w:rsidRPr="00D32D4B" w:rsidRDefault="00D32D4B" w:rsidP="00D32D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D32D4B">
        <w:rPr>
          <w:rFonts w:ascii="Times New Roman" w:eastAsia="Times New Roman" w:hAnsi="Times New Roman" w:cs="Times New Roman"/>
          <w:b/>
          <w:bCs/>
          <w:caps/>
          <w:color w:val="C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Загадочный элемент.</w:t>
      </w:r>
      <w:r w:rsidRPr="00D32D4B">
        <w:rPr>
          <w:rFonts w:ascii="Times New Roman" w:eastAsia="Times New Roman" w:hAnsi="Times New Roman" w:cs="Times New Roman"/>
          <w:b/>
          <w:bCs/>
          <w:caps/>
          <w:color w:val="C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Pr="00D32D4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</w:r>
    </w:p>
    <w:p w:rsidR="00D32D4B" w:rsidRPr="00D32D4B" w:rsidRDefault="00D32D4B" w:rsidP="00D32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4"/>
          <w:lang w:eastAsia="ru-RU"/>
        </w:rPr>
      </w:pPr>
      <w:r w:rsidRPr="00D32D4B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4"/>
          <w:lang w:eastAsia="ru-RU"/>
        </w:rPr>
        <w:t>Ответы на вопросы Вы найдете на игровом поле, вычеркните их в любом в положении.</w:t>
      </w:r>
    </w:p>
    <w:p w:rsidR="00D32D4B" w:rsidRPr="00D32D4B" w:rsidRDefault="00D32D4B" w:rsidP="00D32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</w:pPr>
      <w:r w:rsidRPr="00D32D4B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>Назовите древнюю науку, из которой выросла химия. </w:t>
      </w:r>
    </w:p>
    <w:p w:rsidR="00D32D4B" w:rsidRPr="00D32D4B" w:rsidRDefault="00D32D4B" w:rsidP="00D32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</w:pPr>
      <w:r w:rsidRPr="00D32D4B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>Какой древний философ первым высказал мысль о том, что все тела состоят из мельчайших и невидимых частиц? </w:t>
      </w:r>
    </w:p>
    <w:p w:rsidR="00D32D4B" w:rsidRPr="00D32D4B" w:rsidRDefault="00D32D4B" w:rsidP="00D32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</w:pPr>
      <w:r w:rsidRPr="00D32D4B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>Как называется камень, который пытались найти алхимики? </w:t>
      </w:r>
    </w:p>
    <w:p w:rsidR="00D32D4B" w:rsidRPr="00D32D4B" w:rsidRDefault="00D32D4B" w:rsidP="00D32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</w:pPr>
      <w:r w:rsidRPr="00D32D4B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>Какой химический элемент алхимики изображали в виде огнедышащего дракона? </w:t>
      </w:r>
    </w:p>
    <w:p w:rsidR="00D32D4B" w:rsidRPr="00D32D4B" w:rsidRDefault="00D32D4B" w:rsidP="00D32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</w:pPr>
      <w:r w:rsidRPr="00D32D4B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>Как называется химический элемент, который можно перевести как «рождающий кислоты»? </w:t>
      </w:r>
    </w:p>
    <w:p w:rsidR="00D32D4B" w:rsidRPr="00D32D4B" w:rsidRDefault="00D32D4B" w:rsidP="00D32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</w:pPr>
      <w:r w:rsidRPr="00D32D4B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>Как Резерфорд предложил назвать модель атома, которая похожа на Солнечную систему? </w:t>
      </w:r>
    </w:p>
    <w:p w:rsidR="00D32D4B" w:rsidRPr="00D32D4B" w:rsidRDefault="00D32D4B" w:rsidP="00D32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</w:pPr>
      <w:r w:rsidRPr="00D32D4B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>Что называют «эликсиром бодрости»? </w:t>
      </w:r>
    </w:p>
    <w:p w:rsidR="00D32D4B" w:rsidRPr="00D32D4B" w:rsidRDefault="00D32D4B" w:rsidP="00D32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</w:pPr>
      <w:r w:rsidRPr="00D32D4B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>Как по-другому называется химический знак? </w:t>
      </w:r>
    </w:p>
    <w:p w:rsidR="00D32D4B" w:rsidRPr="00D32D4B" w:rsidRDefault="00D32D4B" w:rsidP="00D32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</w:pPr>
      <w:r w:rsidRPr="00D32D4B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>К какому семейству относится и церий, и европий? </w:t>
      </w:r>
    </w:p>
    <w:p w:rsidR="00D32D4B" w:rsidRPr="00D32D4B" w:rsidRDefault="00D32D4B" w:rsidP="00D32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</w:pPr>
      <w:r w:rsidRPr="00D32D4B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>Как называется элемент с порядковым номером 109? </w:t>
      </w:r>
    </w:p>
    <w:p w:rsidR="00D32D4B" w:rsidRPr="00D32D4B" w:rsidRDefault="00D32D4B" w:rsidP="00D32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</w:pPr>
      <w:r w:rsidRPr="00D32D4B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 xml:space="preserve">Какой элемент обозначают символом </w:t>
      </w:r>
      <w:proofErr w:type="spellStart"/>
      <w:r w:rsidRPr="00D32D4B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>Es</w:t>
      </w:r>
      <w:proofErr w:type="spellEnd"/>
      <w:r w:rsidRPr="00D32D4B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>? </w:t>
      </w:r>
    </w:p>
    <w:p w:rsidR="00D32D4B" w:rsidRPr="00D32D4B" w:rsidRDefault="00D32D4B" w:rsidP="00D32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</w:pPr>
      <w:r w:rsidRPr="00D32D4B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>«Серебряный призёр» по электроотрицательности ─ это кислород, а кто же «золотой»? </w:t>
      </w:r>
    </w:p>
    <w:p w:rsidR="00D32D4B" w:rsidRPr="00D32D4B" w:rsidRDefault="00D32D4B" w:rsidP="00D32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</w:pPr>
      <w:r w:rsidRPr="00D32D4B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>Формула 8-№ показывает число неспаренных …? </w:t>
      </w:r>
    </w:p>
    <w:p w:rsidR="00D32D4B" w:rsidRPr="00D32D4B" w:rsidRDefault="00D32D4B" w:rsidP="00D32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</w:pPr>
      <w:r w:rsidRPr="00D32D4B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>Какой элемент следует по порядковому номеру после углерода? </w:t>
      </w:r>
    </w:p>
    <w:p w:rsidR="00D32D4B" w:rsidRPr="00D32D4B" w:rsidRDefault="00D32D4B" w:rsidP="00D32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</w:pPr>
      <w:r w:rsidRPr="00D32D4B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 xml:space="preserve">У какого элемента </w:t>
      </w:r>
      <w:proofErr w:type="spellStart"/>
      <w:r w:rsidRPr="00D32D4B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>A</w:t>
      </w:r>
      <w:r w:rsidRPr="00D32D4B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vertAlign w:val="subscript"/>
          <w:lang w:eastAsia="ru-RU"/>
        </w:rPr>
        <w:t>r</w:t>
      </w:r>
      <w:proofErr w:type="spellEnd"/>
      <w:r w:rsidRPr="00D32D4B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 xml:space="preserve"> 89? </w:t>
      </w:r>
    </w:p>
    <w:p w:rsidR="00D32D4B" w:rsidRPr="00D32D4B" w:rsidRDefault="00D32D4B" w:rsidP="00D32D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0000"/>
          <w:sz w:val="24"/>
          <w:szCs w:val="24"/>
          <w:lang w:eastAsia="ru-RU"/>
        </w:rPr>
      </w:pPr>
      <w:r w:rsidRPr="00D32D4B">
        <w:rPr>
          <w:rFonts w:ascii="Times New Roman" w:eastAsia="Times New Roman" w:hAnsi="Times New Roman" w:cs="Times New Roman"/>
          <w:noProof/>
          <w:color w:val="9400D3"/>
          <w:sz w:val="24"/>
          <w:szCs w:val="24"/>
          <w:lang w:eastAsia="ru-RU"/>
        </w:rPr>
        <w:drawing>
          <wp:inline distT="0" distB="0" distL="0" distR="0" wp14:anchorId="4138B044" wp14:editId="36CEF958">
            <wp:extent cx="4295775" cy="2371725"/>
            <wp:effectExtent l="0" t="0" r="9525" b="9525"/>
            <wp:docPr id="1" name="Рисунок 1" descr="http://sapova.ucoz.ru/sk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pova.ucoz.ru/skhem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D4B" w:rsidRPr="00D32D4B" w:rsidRDefault="00D32D4B" w:rsidP="00D32D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0000"/>
          <w:sz w:val="24"/>
          <w:szCs w:val="24"/>
          <w:lang w:eastAsia="ru-RU"/>
        </w:rPr>
      </w:pPr>
    </w:p>
    <w:p w:rsidR="00D32D4B" w:rsidRPr="00D32D4B" w:rsidRDefault="00D32D4B" w:rsidP="00D32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4"/>
          <w:lang w:eastAsia="ru-RU"/>
        </w:rPr>
      </w:pPr>
      <w:bookmarkStart w:id="0" w:name="_GoBack"/>
      <w:r w:rsidRPr="00D32D4B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4"/>
          <w:lang w:eastAsia="ru-RU"/>
        </w:rPr>
        <w:t>Из оставшихся букв составьте название химического элемента ПСХЭ Д.И. Менделеева, который виновен в смерти Наполеона.</w:t>
      </w:r>
    </w:p>
    <w:bookmarkEnd w:id="0"/>
    <w:p w:rsidR="00D32D4B" w:rsidRPr="00D32D4B" w:rsidRDefault="00D32D4B" w:rsidP="00D32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0000"/>
          <w:sz w:val="24"/>
          <w:szCs w:val="24"/>
          <w:lang w:eastAsia="ru-RU"/>
        </w:rPr>
      </w:pPr>
      <w:r w:rsidRPr="00D32D4B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 xml:space="preserve">Источник: </w:t>
      </w:r>
      <w:proofErr w:type="spellStart"/>
      <w:r w:rsidRPr="00D32D4B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>Штремплер</w:t>
      </w:r>
      <w:proofErr w:type="spellEnd"/>
      <w:r w:rsidRPr="00D32D4B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 xml:space="preserve"> Г.И. Химия на досуге: Кн. для учащихся сред</w:t>
      </w:r>
      <w:proofErr w:type="gramStart"/>
      <w:r w:rsidRPr="00D32D4B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>.</w:t>
      </w:r>
      <w:proofErr w:type="gramEnd"/>
      <w:r w:rsidRPr="00D32D4B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 xml:space="preserve"> </w:t>
      </w:r>
      <w:proofErr w:type="gramStart"/>
      <w:r w:rsidRPr="00D32D4B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>и</w:t>
      </w:r>
      <w:proofErr w:type="gramEnd"/>
      <w:r w:rsidRPr="00D32D4B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t xml:space="preserve"> стар. возраста. – Ф.: Гл. ред. КСЭ, 1990. – 192 с.: ил.</w:t>
      </w:r>
    </w:p>
    <w:p w:rsidR="003166B8" w:rsidRDefault="003166B8"/>
    <w:sectPr w:rsidR="0031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36B1"/>
    <w:multiLevelType w:val="multilevel"/>
    <w:tmpl w:val="E666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4B"/>
    <w:rsid w:val="003166B8"/>
    <w:rsid w:val="00D3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2014-05-23T14:45:00Z</dcterms:created>
  <dcterms:modified xsi:type="dcterms:W3CDTF">2014-05-23T14:46:00Z</dcterms:modified>
</cp:coreProperties>
</file>